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5B671" w14:textId="3E5E62EB" w:rsidR="00233175" w:rsidRDefault="00233175" w:rsidP="00233175">
      <w:pPr>
        <w:spacing w:before="93" w:after="0" w:line="240" w:lineRule="auto"/>
        <w:ind w:left="703" w:right="607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  <w:i/>
          <w:sz w:val="16"/>
        </w:rPr>
        <w:t>MINISTERO</w:t>
      </w:r>
      <w:r>
        <w:rPr>
          <w:rFonts w:ascii="Arial" w:hAnsi="Arial"/>
          <w:b/>
          <w:i/>
          <w:spacing w:val="25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DELL’ISTRUZIONE</w:t>
      </w:r>
      <w:r>
        <w:rPr>
          <w:rFonts w:ascii="Arial" w:hAnsi="Arial"/>
          <w:b/>
          <w:i/>
          <w:spacing w:val="33"/>
          <w:sz w:val="16"/>
        </w:rPr>
        <w:t xml:space="preserve"> E DEL MERITO</w:t>
      </w:r>
    </w:p>
    <w:p w14:paraId="6DA4FD71" w14:textId="77777777" w:rsidR="00233175" w:rsidRDefault="00233175" w:rsidP="00233175">
      <w:pPr>
        <w:spacing w:after="0" w:line="240" w:lineRule="auto"/>
        <w:ind w:left="249" w:right="607"/>
        <w:jc w:val="center"/>
        <w:rPr>
          <w:rFonts w:ascii="Arial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4F898E06" wp14:editId="6B1A4A2E">
            <wp:simplePos x="0" y="0"/>
            <wp:positionH relativeFrom="page">
              <wp:posOffset>803275</wp:posOffset>
            </wp:positionH>
            <wp:positionV relativeFrom="paragraph">
              <wp:posOffset>6985</wp:posOffset>
            </wp:positionV>
            <wp:extent cx="444488" cy="714375"/>
            <wp:effectExtent l="0" t="0" r="0" b="0"/>
            <wp:wrapNone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40052" name="image4.png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44448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b/>
          <w:sz w:val="16"/>
        </w:rPr>
        <w:t>UFFICIO</w:t>
      </w:r>
      <w:r>
        <w:rPr>
          <w:rFonts w:ascii="Arial"/>
          <w:b/>
          <w:spacing w:val="15"/>
          <w:sz w:val="16"/>
        </w:rPr>
        <w:t xml:space="preserve"> </w:t>
      </w:r>
      <w:r>
        <w:rPr>
          <w:rFonts w:ascii="Arial"/>
          <w:b/>
          <w:sz w:val="16"/>
        </w:rPr>
        <w:t>SCOLASTICO</w:t>
      </w:r>
      <w:r>
        <w:rPr>
          <w:rFonts w:ascii="Arial"/>
          <w:b/>
          <w:spacing w:val="16"/>
          <w:sz w:val="16"/>
        </w:rPr>
        <w:t xml:space="preserve"> </w:t>
      </w:r>
      <w:r>
        <w:rPr>
          <w:rFonts w:ascii="Arial"/>
          <w:b/>
          <w:sz w:val="16"/>
        </w:rPr>
        <w:t>REGIONALE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z w:val="16"/>
        </w:rPr>
        <w:t>PER</w:t>
      </w:r>
      <w:r>
        <w:rPr>
          <w:rFonts w:ascii="Arial"/>
          <w:b/>
          <w:spacing w:val="20"/>
          <w:sz w:val="16"/>
        </w:rPr>
        <w:t xml:space="preserve"> </w:t>
      </w:r>
      <w:r>
        <w:rPr>
          <w:rFonts w:ascii="Arial"/>
          <w:b/>
          <w:sz w:val="16"/>
        </w:rPr>
        <w:t>IL</w:t>
      </w:r>
      <w:r>
        <w:rPr>
          <w:rFonts w:ascii="Arial"/>
          <w:b/>
          <w:spacing w:val="19"/>
          <w:sz w:val="16"/>
        </w:rPr>
        <w:t xml:space="preserve"> </w:t>
      </w:r>
      <w:r>
        <w:rPr>
          <w:rFonts w:ascii="Arial"/>
          <w:b/>
          <w:sz w:val="16"/>
        </w:rPr>
        <w:t>LAZIO</w:t>
      </w:r>
    </w:p>
    <w:p w14:paraId="6D9BC392" w14:textId="77777777" w:rsidR="00233175" w:rsidRDefault="00233175" w:rsidP="00233175">
      <w:pPr>
        <w:spacing w:before="65" w:after="0" w:line="240" w:lineRule="auto"/>
        <w:ind w:left="1048" w:right="607"/>
        <w:jc w:val="center"/>
      </w:pPr>
      <w:r>
        <w:rPr>
          <w:b/>
          <w:color w:val="1F385F"/>
          <w:sz w:val="26"/>
        </w:rPr>
        <w:t>ISTITUTO</w:t>
      </w:r>
      <w:r>
        <w:rPr>
          <w:b/>
          <w:color w:val="1F385F"/>
          <w:spacing w:val="-15"/>
          <w:sz w:val="26"/>
        </w:rPr>
        <w:t xml:space="preserve"> </w:t>
      </w:r>
      <w:r>
        <w:rPr>
          <w:b/>
          <w:color w:val="1F385F"/>
          <w:sz w:val="26"/>
        </w:rPr>
        <w:t>COMPRENSIVO</w:t>
      </w:r>
      <w:r>
        <w:rPr>
          <w:b/>
          <w:color w:val="1F385F"/>
          <w:spacing w:val="-5"/>
          <w:sz w:val="26"/>
        </w:rPr>
        <w:t xml:space="preserve"> </w:t>
      </w:r>
      <w:r>
        <w:rPr>
          <w:b/>
          <w:i/>
          <w:color w:val="1F385F"/>
          <w:sz w:val="26"/>
        </w:rPr>
        <w:t>“ALBANO</w:t>
      </w:r>
      <w:r>
        <w:rPr>
          <w:b/>
          <w:i/>
          <w:color w:val="1F385F"/>
          <w:spacing w:val="-14"/>
          <w:sz w:val="26"/>
        </w:rPr>
        <w:t xml:space="preserve"> </w:t>
      </w:r>
      <w:r>
        <w:rPr>
          <w:b/>
          <w:i/>
          <w:color w:val="1F385F"/>
          <w:sz w:val="26"/>
        </w:rPr>
        <w:t>-</w:t>
      </w:r>
      <w:r>
        <w:rPr>
          <w:b/>
          <w:i/>
          <w:color w:val="1F385F"/>
          <w:spacing w:val="-11"/>
          <w:sz w:val="26"/>
        </w:rPr>
        <w:t xml:space="preserve"> </w:t>
      </w:r>
      <w:r>
        <w:rPr>
          <w:b/>
          <w:i/>
          <w:color w:val="1F385F"/>
          <w:sz w:val="26"/>
        </w:rPr>
        <w:t>LOC.</w:t>
      </w:r>
      <w:r>
        <w:rPr>
          <w:b/>
          <w:i/>
          <w:color w:val="1F385F"/>
          <w:spacing w:val="-14"/>
          <w:sz w:val="26"/>
        </w:rPr>
        <w:t xml:space="preserve"> </w:t>
      </w:r>
      <w:r>
        <w:rPr>
          <w:b/>
          <w:i/>
          <w:color w:val="1F385F"/>
          <w:sz w:val="26"/>
        </w:rPr>
        <w:t>CECCHINA”</w:t>
      </w:r>
    </w:p>
    <w:p w14:paraId="0BAAAB0F" w14:textId="77777777" w:rsidR="00233175" w:rsidRDefault="00233175" w:rsidP="00233175">
      <w:pPr>
        <w:spacing w:after="0" w:line="240" w:lineRule="auto"/>
        <w:ind w:right="607"/>
        <w:jc w:val="center"/>
        <w:rPr>
          <w:rFonts w:ascii="Arial MT" w:hAnsi="Arial MT"/>
          <w:sz w:val="16"/>
        </w:rPr>
      </w:pPr>
      <w:r>
        <w:rPr>
          <w:rFonts w:ascii="Arial" w:hAnsi="Arial"/>
          <w:i/>
          <w:sz w:val="16"/>
        </w:rPr>
        <w:t>Scuola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>dell’Infanzia</w:t>
      </w:r>
      <w:r>
        <w:rPr>
          <w:rFonts w:ascii="Arial" w:hAnsi="Arial"/>
          <w:i/>
          <w:spacing w:val="23"/>
          <w:sz w:val="16"/>
        </w:rPr>
        <w:t xml:space="preserve"> </w:t>
      </w:r>
      <w:r>
        <w:rPr>
          <w:rFonts w:ascii="Arial" w:hAnsi="Arial"/>
          <w:i/>
          <w:sz w:val="16"/>
        </w:rPr>
        <w:t>–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 MT" w:hAnsi="Arial MT"/>
          <w:sz w:val="16"/>
        </w:rPr>
        <w:t>Primaria</w:t>
      </w:r>
      <w:r>
        <w:rPr>
          <w:rFonts w:ascii="Arial MT" w:hAnsi="Arial MT"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–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 MT" w:hAnsi="Arial MT"/>
          <w:sz w:val="16"/>
        </w:rPr>
        <w:t>Secondaria</w:t>
      </w:r>
      <w:r>
        <w:rPr>
          <w:rFonts w:ascii="Arial MT" w:hAnsi="Arial MT"/>
          <w:spacing w:val="15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14"/>
          <w:sz w:val="16"/>
        </w:rPr>
        <w:t xml:space="preserve"> </w:t>
      </w:r>
      <w:r>
        <w:rPr>
          <w:rFonts w:ascii="Arial MT" w:hAnsi="Arial MT"/>
          <w:sz w:val="16"/>
        </w:rPr>
        <w:t>Primo</w:t>
      </w:r>
      <w:r>
        <w:rPr>
          <w:rFonts w:ascii="Arial MT" w:hAnsi="Arial MT"/>
          <w:spacing w:val="6"/>
          <w:sz w:val="16"/>
        </w:rPr>
        <w:t xml:space="preserve"> </w:t>
      </w:r>
      <w:r>
        <w:rPr>
          <w:rFonts w:ascii="Arial MT" w:hAnsi="Arial MT"/>
          <w:sz w:val="16"/>
        </w:rPr>
        <w:t>Grado</w:t>
      </w:r>
    </w:p>
    <w:p w14:paraId="2D710B08" w14:textId="77777777" w:rsidR="00233175" w:rsidRDefault="00233175" w:rsidP="00233175">
      <w:pPr>
        <w:spacing w:after="0" w:line="240" w:lineRule="auto"/>
        <w:ind w:right="607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Piazza</w:t>
      </w:r>
      <w:r>
        <w:rPr>
          <w:rFonts w:ascii="Arial MT" w:hAnsi="Arial MT"/>
          <w:spacing w:val="11"/>
          <w:sz w:val="16"/>
        </w:rPr>
        <w:t xml:space="preserve"> </w:t>
      </w:r>
      <w:r>
        <w:rPr>
          <w:rFonts w:ascii="Arial MT" w:hAnsi="Arial MT"/>
          <w:sz w:val="16"/>
        </w:rPr>
        <w:t>XXV</w:t>
      </w:r>
      <w:r>
        <w:rPr>
          <w:rFonts w:ascii="Arial MT" w:hAnsi="Arial MT"/>
          <w:spacing w:val="20"/>
          <w:sz w:val="16"/>
        </w:rPr>
        <w:t xml:space="preserve"> </w:t>
      </w:r>
      <w:r>
        <w:rPr>
          <w:rFonts w:ascii="Arial MT" w:hAnsi="Arial MT"/>
          <w:sz w:val="16"/>
        </w:rPr>
        <w:t>Aprile</w:t>
      </w:r>
      <w:r>
        <w:rPr>
          <w:rFonts w:ascii="Arial MT" w:hAnsi="Arial MT"/>
          <w:spacing w:val="14"/>
          <w:sz w:val="16"/>
        </w:rPr>
        <w:t xml:space="preserve"> </w:t>
      </w:r>
      <w:proofErr w:type="spellStart"/>
      <w:r>
        <w:rPr>
          <w:rFonts w:ascii="Arial MT" w:hAnsi="Arial MT"/>
          <w:sz w:val="16"/>
        </w:rPr>
        <w:t>snc</w:t>
      </w:r>
      <w:proofErr w:type="spellEnd"/>
      <w:r>
        <w:rPr>
          <w:rFonts w:ascii="Arial MT" w:hAnsi="Arial MT"/>
          <w:spacing w:val="17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19"/>
          <w:sz w:val="16"/>
        </w:rPr>
        <w:t xml:space="preserve"> </w:t>
      </w:r>
      <w:r>
        <w:rPr>
          <w:rFonts w:ascii="Arial MT" w:hAnsi="Arial MT"/>
          <w:sz w:val="16"/>
        </w:rPr>
        <w:t>00041</w:t>
      </w:r>
      <w:r>
        <w:rPr>
          <w:rFonts w:ascii="Arial MT" w:hAnsi="Arial MT"/>
          <w:spacing w:val="11"/>
          <w:sz w:val="16"/>
        </w:rPr>
        <w:t xml:space="preserve"> </w:t>
      </w:r>
      <w:r>
        <w:rPr>
          <w:rFonts w:ascii="Arial MT" w:hAnsi="Arial MT"/>
          <w:sz w:val="16"/>
        </w:rPr>
        <w:t>Albano</w:t>
      </w:r>
      <w:r>
        <w:rPr>
          <w:rFonts w:ascii="Arial MT" w:hAnsi="Arial MT"/>
          <w:spacing w:val="14"/>
          <w:sz w:val="16"/>
        </w:rPr>
        <w:t xml:space="preserve"> </w:t>
      </w:r>
      <w:r>
        <w:rPr>
          <w:rFonts w:ascii="Arial MT" w:hAnsi="Arial MT"/>
          <w:sz w:val="16"/>
        </w:rPr>
        <w:t>Laziale(RM)</w:t>
      </w:r>
      <w:r>
        <w:rPr>
          <w:rFonts w:ascii="Arial MT" w:hAnsi="Arial MT"/>
          <w:spacing w:val="16"/>
          <w:sz w:val="16"/>
        </w:rPr>
        <w:t xml:space="preserve"> </w:t>
      </w:r>
      <w:proofErr w:type="spellStart"/>
      <w:r>
        <w:rPr>
          <w:rFonts w:ascii="Arial MT" w:hAnsi="Arial MT"/>
          <w:sz w:val="16"/>
        </w:rPr>
        <w:t>Tel</w:t>
      </w:r>
      <w:proofErr w:type="spellEnd"/>
      <w:r>
        <w:rPr>
          <w:rFonts w:ascii="Arial MT" w:hAnsi="Arial MT"/>
          <w:sz w:val="16"/>
        </w:rPr>
        <w:t>-Fax</w:t>
      </w:r>
      <w:r>
        <w:rPr>
          <w:rFonts w:ascii="Arial MT" w:hAnsi="Arial MT"/>
          <w:spacing w:val="10"/>
          <w:sz w:val="16"/>
        </w:rPr>
        <w:t xml:space="preserve"> </w:t>
      </w:r>
      <w:r>
        <w:rPr>
          <w:rFonts w:ascii="Arial MT" w:hAnsi="Arial MT"/>
          <w:sz w:val="16"/>
        </w:rPr>
        <w:t>069340133</w:t>
      </w:r>
      <w:r>
        <w:rPr>
          <w:rFonts w:ascii="Arial MT" w:hAnsi="Arial MT"/>
          <w:spacing w:val="20"/>
          <w:sz w:val="16"/>
        </w:rPr>
        <w:t xml:space="preserve"> </w:t>
      </w:r>
      <w:r>
        <w:rPr>
          <w:rFonts w:ascii="Arial MT" w:hAnsi="Arial MT"/>
          <w:sz w:val="16"/>
        </w:rPr>
        <w:t>42°</w:t>
      </w:r>
    </w:p>
    <w:p w14:paraId="64C10EAA" w14:textId="77777777" w:rsidR="00233175" w:rsidRDefault="00233175" w:rsidP="00233175">
      <w:pPr>
        <w:spacing w:after="0" w:line="240" w:lineRule="auto"/>
        <w:ind w:right="607"/>
        <w:jc w:val="center"/>
        <w:rPr>
          <w:rFonts w:ascii="Arial MT" w:hAnsi="Arial MT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6A9CA3EB" wp14:editId="16496D14">
            <wp:simplePos x="0" y="0"/>
            <wp:positionH relativeFrom="page">
              <wp:posOffset>3218814</wp:posOffset>
            </wp:positionH>
            <wp:positionV relativeFrom="paragraph">
              <wp:posOffset>152068</wp:posOffset>
            </wp:positionV>
            <wp:extent cx="50655" cy="70484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774393" name="image5.png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0654" cy="7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6"/>
        </w:rPr>
        <w:t xml:space="preserve">Distretto – Cod. </w:t>
      </w:r>
      <w:proofErr w:type="spellStart"/>
      <w:r>
        <w:rPr>
          <w:rFonts w:ascii="Arial MT" w:hAnsi="Arial MT"/>
          <w:sz w:val="16"/>
        </w:rPr>
        <w:t>Fis</w:t>
      </w:r>
      <w:proofErr w:type="spellEnd"/>
      <w:r>
        <w:rPr>
          <w:rFonts w:ascii="Arial MT" w:hAnsi="Arial MT"/>
          <w:sz w:val="16"/>
        </w:rPr>
        <w:t xml:space="preserve">. 90049380588 – Cod. </w:t>
      </w:r>
      <w:proofErr w:type="spellStart"/>
      <w:r>
        <w:rPr>
          <w:rFonts w:ascii="Arial MT" w:hAnsi="Arial MT"/>
          <w:sz w:val="16"/>
        </w:rPr>
        <w:t>Mec</w:t>
      </w:r>
      <w:proofErr w:type="spellEnd"/>
      <w:r>
        <w:rPr>
          <w:rFonts w:ascii="Arial MT" w:hAnsi="Arial MT"/>
          <w:sz w:val="16"/>
        </w:rPr>
        <w:t>. RMIC8AY00</w:t>
      </w:r>
      <w:hyperlink r:id="rId6" w:tooltip="http://www.icalbanocecchina.gov.it/" w:history="1">
        <w:r>
          <w:rPr>
            <w:rFonts w:ascii="Arial" w:hAnsi="Arial"/>
            <w:b/>
            <w:color w:val="0000FF"/>
            <w:sz w:val="16"/>
            <w:u w:val="single"/>
          </w:rPr>
          <w:t>2</w:t>
        </w:r>
      </w:hyperlink>
      <w:r>
        <w:rPr>
          <w:rFonts w:ascii="Arial" w:hAnsi="Arial"/>
          <w:b/>
          <w:color w:val="0000FF"/>
          <w:spacing w:val="1"/>
          <w:sz w:val="16"/>
        </w:rPr>
        <w:t xml:space="preserve"> </w:t>
      </w:r>
      <w:hyperlink r:id="rId7" w:history="1">
        <w:r w:rsidRPr="00C07349">
          <w:rPr>
            <w:rStyle w:val="Collegamentoipertestuale"/>
            <w:rFonts w:ascii="Arial" w:hAnsi="Arial"/>
            <w:b/>
            <w:sz w:val="16"/>
          </w:rPr>
          <w:t>www.icalbanocecchina.edu.it</w:t>
        </w:r>
      </w:hyperlink>
      <w:r>
        <w:rPr>
          <w:rFonts w:ascii="Arial" w:hAnsi="Arial"/>
          <w:b/>
          <w:color w:val="0000FF"/>
          <w:sz w:val="16"/>
        </w:rPr>
        <w:tab/>
      </w:r>
    </w:p>
    <w:p w14:paraId="5D5C8B03" w14:textId="77777777" w:rsidR="00233175" w:rsidRDefault="00233175" w:rsidP="00233175">
      <w:pPr>
        <w:spacing w:after="0" w:line="240" w:lineRule="auto"/>
        <w:ind w:right="607"/>
        <w:jc w:val="center"/>
      </w:pPr>
      <w:proofErr w:type="gramStart"/>
      <w:r>
        <w:rPr>
          <w:rFonts w:ascii="Arial MT" w:hAnsi="Arial MT"/>
          <w:sz w:val="16"/>
        </w:rPr>
        <w:t>e-mail</w:t>
      </w:r>
      <w:proofErr w:type="gramEnd"/>
      <w:r>
        <w:rPr>
          <w:rFonts w:ascii="Arial" w:hAnsi="Arial"/>
          <w:b/>
          <w:sz w:val="16"/>
        </w:rPr>
        <w:t>:</w:t>
      </w:r>
      <w:r>
        <w:rPr>
          <w:rFonts w:ascii="Arial" w:hAnsi="Arial"/>
          <w:b/>
          <w:spacing w:val="38"/>
          <w:sz w:val="16"/>
        </w:rPr>
        <w:t xml:space="preserve"> </w:t>
      </w:r>
      <w:hyperlink r:id="rId8" w:tooltip="mailto:rmic8ay002@istruzione.it" w:history="1">
        <w:r>
          <w:rPr>
            <w:rFonts w:ascii="Arial" w:hAnsi="Arial"/>
            <w:b/>
            <w:color w:val="0000FF"/>
            <w:sz w:val="16"/>
            <w:u w:val="single"/>
          </w:rPr>
          <w:t>rmic8ay002@istruzione.it</w:t>
        </w:r>
        <w:r>
          <w:rPr>
            <w:rFonts w:ascii="Arial" w:hAnsi="Arial"/>
            <w:b/>
            <w:color w:val="0000FF"/>
            <w:spacing w:val="2"/>
            <w:sz w:val="16"/>
          </w:rPr>
          <w:t xml:space="preserve"> </w:t>
        </w:r>
      </w:hyperlink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28"/>
          <w:sz w:val="16"/>
        </w:rPr>
        <w:t xml:space="preserve"> </w:t>
      </w:r>
      <w:r>
        <w:rPr>
          <w:rFonts w:ascii="Arial MT" w:hAnsi="Arial MT"/>
          <w:sz w:val="16"/>
        </w:rPr>
        <w:t>PEC:</w:t>
      </w:r>
      <w:r>
        <w:rPr>
          <w:rFonts w:ascii="Arial MT" w:hAnsi="Arial MT"/>
          <w:spacing w:val="10"/>
          <w:sz w:val="16"/>
        </w:rPr>
        <w:t xml:space="preserve"> </w:t>
      </w:r>
      <w:hyperlink r:id="rId9" w:tooltip="mailto:rmic8ay002@pec.istruzione.it" w:history="1">
        <w:r>
          <w:rPr>
            <w:rFonts w:ascii="Arial" w:hAnsi="Arial"/>
            <w:b/>
            <w:color w:val="0000FF"/>
            <w:sz w:val="16"/>
            <w:u w:val="single"/>
          </w:rPr>
          <w:t>rmic8ay002@pec.istruzione.it</w:t>
        </w:r>
      </w:hyperlink>
    </w:p>
    <w:p w14:paraId="094C4C25" w14:textId="6931F86A" w:rsidR="00233175" w:rsidRPr="00233175" w:rsidRDefault="00233175" w:rsidP="00233175">
      <w:pPr>
        <w:spacing w:after="0" w:line="240" w:lineRule="auto"/>
        <w:ind w:right="607"/>
        <w:jc w:val="center"/>
        <w:rPr>
          <w:rFonts w:ascii="Arial MT" w:hAnsi="Arial MT"/>
          <w:sz w:val="16"/>
        </w:rPr>
      </w:pPr>
      <w:r>
        <w:rPr>
          <w:rFonts w:ascii="Arial"/>
          <w:b/>
          <w:sz w:val="16"/>
        </w:rPr>
        <w:t>Codice</w:t>
      </w:r>
      <w:r>
        <w:rPr>
          <w:rFonts w:ascii="Arial"/>
          <w:b/>
          <w:spacing w:val="22"/>
          <w:sz w:val="16"/>
        </w:rPr>
        <w:t xml:space="preserve"> </w:t>
      </w:r>
      <w:r>
        <w:rPr>
          <w:rFonts w:ascii="Arial"/>
          <w:b/>
          <w:sz w:val="16"/>
        </w:rPr>
        <w:t>univoco</w:t>
      </w:r>
      <w:r>
        <w:rPr>
          <w:rFonts w:ascii="Arial"/>
          <w:b/>
          <w:spacing w:val="23"/>
          <w:sz w:val="16"/>
        </w:rPr>
        <w:t xml:space="preserve"> </w:t>
      </w:r>
      <w:r>
        <w:rPr>
          <w:rFonts w:ascii="Arial"/>
          <w:b/>
          <w:sz w:val="16"/>
        </w:rPr>
        <w:t>per</w:t>
      </w:r>
      <w:r>
        <w:rPr>
          <w:rFonts w:ascii="Arial"/>
          <w:b/>
          <w:spacing w:val="19"/>
          <w:sz w:val="16"/>
        </w:rPr>
        <w:t xml:space="preserve"> </w:t>
      </w:r>
      <w:r>
        <w:rPr>
          <w:rFonts w:ascii="Arial"/>
          <w:b/>
          <w:sz w:val="16"/>
        </w:rPr>
        <w:t>fatturazione</w:t>
      </w:r>
      <w:r>
        <w:rPr>
          <w:rFonts w:ascii="Arial"/>
          <w:b/>
          <w:spacing w:val="24"/>
          <w:sz w:val="16"/>
        </w:rPr>
        <w:t xml:space="preserve"> </w:t>
      </w:r>
      <w:r>
        <w:rPr>
          <w:rFonts w:ascii="Arial"/>
          <w:b/>
          <w:sz w:val="16"/>
        </w:rPr>
        <w:t>elettronica</w:t>
      </w:r>
      <w:r>
        <w:rPr>
          <w:rFonts w:ascii="Arial"/>
          <w:b/>
          <w:spacing w:val="23"/>
          <w:sz w:val="16"/>
        </w:rPr>
        <w:t xml:space="preserve"> </w:t>
      </w:r>
      <w:r>
        <w:rPr>
          <w:rFonts w:ascii="Arial"/>
          <w:b/>
          <w:sz w:val="16"/>
        </w:rPr>
        <w:t>UFKMHQ</w:t>
      </w:r>
    </w:p>
    <w:p w14:paraId="4F11F01F" w14:textId="77777777" w:rsidR="00233175" w:rsidRDefault="00233175" w:rsidP="00A4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4E96BE" w14:textId="77777777" w:rsidR="00233175" w:rsidRDefault="00233175" w:rsidP="00A4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504638" w14:textId="77777777" w:rsidR="0085697F" w:rsidRDefault="0085697F" w:rsidP="00A4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CONSENSO INFORMATO</w:t>
      </w:r>
    </w:p>
    <w:p w14:paraId="45A2BD57" w14:textId="77777777" w:rsidR="00A436B0" w:rsidRDefault="00A436B0" w:rsidP="0085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F469B22" w14:textId="77777777" w:rsidR="0085697F" w:rsidRDefault="0085697F" w:rsidP="0085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PER PRESTAZIONI DI CONSULENZA PRESSO LO SPORTELLO DI ASCOLTO SCOLASTICO</w:t>
      </w:r>
    </w:p>
    <w:p w14:paraId="22BA29BD" w14:textId="77777777" w:rsidR="00A436B0" w:rsidRDefault="00A436B0" w:rsidP="008569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05D3BA18" w14:textId="02FCA022" w:rsidR="0085697F" w:rsidRPr="00747E06" w:rsidRDefault="00A436B0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47E06">
        <w:rPr>
          <w:rFonts w:cstheme="minorHAnsi"/>
          <w:sz w:val="20"/>
          <w:szCs w:val="20"/>
        </w:rPr>
        <w:t>La sottoscritta</w:t>
      </w:r>
      <w:r w:rsidR="0085697F" w:rsidRPr="00747E06">
        <w:rPr>
          <w:rFonts w:cstheme="minorHAnsi"/>
          <w:sz w:val="20"/>
          <w:szCs w:val="20"/>
        </w:rPr>
        <w:t xml:space="preserve"> dott.</w:t>
      </w:r>
      <w:r w:rsidRPr="00747E06">
        <w:rPr>
          <w:rFonts w:cstheme="minorHAnsi"/>
          <w:sz w:val="20"/>
          <w:szCs w:val="20"/>
        </w:rPr>
        <w:t>ssa</w:t>
      </w:r>
      <w:r w:rsidR="0085697F" w:rsidRPr="00747E06">
        <w:rPr>
          <w:rFonts w:cstheme="minorHAnsi"/>
          <w:sz w:val="20"/>
          <w:szCs w:val="20"/>
        </w:rPr>
        <w:t xml:space="preserve"> </w:t>
      </w:r>
      <w:r w:rsidR="0075639B">
        <w:rPr>
          <w:rFonts w:cstheme="minorHAnsi"/>
          <w:sz w:val="20"/>
          <w:szCs w:val="20"/>
        </w:rPr>
        <w:t>Maria</w:t>
      </w:r>
      <w:r w:rsidR="00380189">
        <w:rPr>
          <w:rFonts w:cstheme="minorHAnsi"/>
          <w:sz w:val="20"/>
          <w:szCs w:val="20"/>
        </w:rPr>
        <w:t xml:space="preserve"> C</w:t>
      </w:r>
      <w:r w:rsidR="0075639B">
        <w:rPr>
          <w:rFonts w:cstheme="minorHAnsi"/>
          <w:sz w:val="20"/>
          <w:szCs w:val="20"/>
        </w:rPr>
        <w:t>ristina Mangiapelo, Psicologa</w:t>
      </w:r>
      <w:r w:rsidR="00380189">
        <w:rPr>
          <w:rFonts w:cstheme="minorHAnsi"/>
          <w:sz w:val="20"/>
          <w:szCs w:val="20"/>
        </w:rPr>
        <w:t xml:space="preserve"> dell’età evolutiva</w:t>
      </w:r>
      <w:r w:rsidR="0075639B">
        <w:rPr>
          <w:rFonts w:cstheme="minorHAnsi"/>
          <w:sz w:val="20"/>
          <w:szCs w:val="20"/>
        </w:rPr>
        <w:t>, iscritta</w:t>
      </w:r>
      <w:r w:rsidR="0085697F" w:rsidRPr="00747E06">
        <w:rPr>
          <w:rFonts w:cstheme="minorHAnsi"/>
          <w:sz w:val="20"/>
          <w:szCs w:val="20"/>
        </w:rPr>
        <w:t xml:space="preserve"> all’Ordine degli </w:t>
      </w:r>
      <w:r w:rsidRPr="00747E06">
        <w:rPr>
          <w:rFonts w:cstheme="minorHAnsi"/>
          <w:sz w:val="20"/>
          <w:szCs w:val="20"/>
        </w:rPr>
        <w:t>Psicologi del Lazio n</w:t>
      </w:r>
      <w:r w:rsidR="00380189">
        <w:rPr>
          <w:rFonts w:cstheme="minorHAnsi"/>
          <w:sz w:val="20"/>
          <w:szCs w:val="20"/>
        </w:rPr>
        <w:t xml:space="preserve">. </w:t>
      </w:r>
      <w:r w:rsidR="00380189" w:rsidRPr="00380189">
        <w:rPr>
          <w:rFonts w:cstheme="minorHAnsi"/>
          <w:sz w:val="20"/>
          <w:szCs w:val="20"/>
        </w:rPr>
        <w:t>13619</w:t>
      </w:r>
      <w:r w:rsidRPr="00380189">
        <w:rPr>
          <w:rFonts w:cstheme="minorHAnsi"/>
          <w:sz w:val="20"/>
          <w:szCs w:val="20"/>
        </w:rPr>
        <w:t xml:space="preserve">, </w:t>
      </w:r>
      <w:r w:rsidR="0085697F" w:rsidRPr="00380189">
        <w:rPr>
          <w:rFonts w:cstheme="minorHAnsi"/>
          <w:sz w:val="20"/>
          <w:szCs w:val="20"/>
        </w:rPr>
        <w:t xml:space="preserve">residente in </w:t>
      </w:r>
      <w:r w:rsidR="00380189">
        <w:rPr>
          <w:rFonts w:cstheme="minorHAnsi"/>
          <w:sz w:val="20"/>
          <w:szCs w:val="20"/>
        </w:rPr>
        <w:t>Genzano di Roma</w:t>
      </w:r>
      <w:r w:rsidR="0085697F" w:rsidRPr="00380189">
        <w:rPr>
          <w:rFonts w:cstheme="minorHAnsi"/>
          <w:sz w:val="20"/>
          <w:szCs w:val="20"/>
        </w:rPr>
        <w:t>, reperibile presso lo studio professio</w:t>
      </w:r>
      <w:r w:rsidRPr="00380189">
        <w:rPr>
          <w:rFonts w:cstheme="minorHAnsi"/>
          <w:sz w:val="20"/>
          <w:szCs w:val="20"/>
        </w:rPr>
        <w:t xml:space="preserve">nale di Via </w:t>
      </w:r>
      <w:proofErr w:type="spellStart"/>
      <w:r w:rsidR="00380189">
        <w:rPr>
          <w:rFonts w:cstheme="minorHAnsi"/>
          <w:sz w:val="20"/>
          <w:szCs w:val="20"/>
        </w:rPr>
        <w:t>Scribonio</w:t>
      </w:r>
      <w:proofErr w:type="spellEnd"/>
      <w:r w:rsidR="00380189">
        <w:rPr>
          <w:rFonts w:cstheme="minorHAnsi"/>
          <w:sz w:val="20"/>
          <w:szCs w:val="20"/>
        </w:rPr>
        <w:t xml:space="preserve"> Curione, 16 - Roma</w:t>
      </w:r>
      <w:r w:rsidR="0085697F" w:rsidRPr="00380189">
        <w:rPr>
          <w:rFonts w:cstheme="minorHAnsi"/>
          <w:sz w:val="20"/>
          <w:szCs w:val="20"/>
        </w:rPr>
        <w:t xml:space="preserve"> –</w:t>
      </w:r>
      <w:r w:rsidR="0085697F" w:rsidRPr="00747E06">
        <w:rPr>
          <w:rFonts w:cstheme="minorHAnsi"/>
          <w:sz w:val="20"/>
          <w:szCs w:val="20"/>
        </w:rPr>
        <w:t xml:space="preserve"> contattabile alle seguenti </w:t>
      </w:r>
      <w:r w:rsidR="0085697F" w:rsidRPr="00380189">
        <w:rPr>
          <w:rFonts w:cstheme="minorHAnsi"/>
          <w:sz w:val="20"/>
          <w:szCs w:val="20"/>
        </w:rPr>
        <w:t>mail:</w:t>
      </w:r>
      <w:r w:rsidR="00233175">
        <w:rPr>
          <w:rFonts w:cstheme="minorHAnsi"/>
          <w:sz w:val="20"/>
          <w:szCs w:val="20"/>
        </w:rPr>
        <w:t xml:space="preserve">  - </w:t>
      </w:r>
      <w:r w:rsidR="00233175" w:rsidRPr="00233175">
        <w:rPr>
          <w:rFonts w:cstheme="minorHAnsi"/>
          <w:color w:val="5B9BD5" w:themeColor="accent1"/>
          <w:sz w:val="20"/>
          <w:szCs w:val="20"/>
          <w:u w:val="single"/>
        </w:rPr>
        <w:t>sportelloascolto2325@icalbanocecchina.edu.it</w:t>
      </w:r>
      <w:r w:rsidR="00A73044" w:rsidRPr="00233175">
        <w:rPr>
          <w:rFonts w:cstheme="minorHAnsi"/>
          <w:color w:val="5B9BD5" w:themeColor="accent1"/>
          <w:sz w:val="20"/>
          <w:szCs w:val="20"/>
        </w:rPr>
        <w:t xml:space="preserve"> </w:t>
      </w:r>
      <w:r w:rsidR="0085697F" w:rsidRPr="00747E06">
        <w:rPr>
          <w:rFonts w:cstheme="minorHAnsi"/>
          <w:sz w:val="20"/>
          <w:szCs w:val="20"/>
        </w:rPr>
        <w:t>prima di rendere le prestazioni professionali relative allo Sportello di Ascolto istituito presso la Scuola Istituto</w:t>
      </w:r>
      <w:r w:rsidR="00380189">
        <w:rPr>
          <w:rFonts w:cstheme="minorHAnsi"/>
          <w:sz w:val="20"/>
          <w:szCs w:val="20"/>
        </w:rPr>
        <w:t xml:space="preserve"> </w:t>
      </w:r>
      <w:r w:rsidR="0085697F" w:rsidRPr="00747E06">
        <w:rPr>
          <w:rFonts w:cstheme="minorHAnsi"/>
          <w:sz w:val="20"/>
          <w:szCs w:val="20"/>
        </w:rPr>
        <w:t>Comprensivo “Albano Loc. Cecchina” fornisce le seguenti informazioni.</w:t>
      </w:r>
    </w:p>
    <w:p w14:paraId="2696EC35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47E06">
        <w:rPr>
          <w:rFonts w:cstheme="minorHAnsi"/>
          <w:b/>
          <w:bCs/>
          <w:sz w:val="20"/>
          <w:szCs w:val="20"/>
        </w:rPr>
        <w:t>Le prestazioni saranno rese presso l’Istituto Comprensivo, nelle classi, presso l’aula dello Sportello di</w:t>
      </w:r>
      <w:r w:rsidR="00B60676">
        <w:rPr>
          <w:rFonts w:cstheme="minorHAnsi"/>
          <w:b/>
          <w:bCs/>
          <w:sz w:val="20"/>
          <w:szCs w:val="20"/>
        </w:rPr>
        <w:t xml:space="preserve"> ascolto.</w:t>
      </w:r>
    </w:p>
    <w:p w14:paraId="531145AF" w14:textId="1CF9F25C" w:rsidR="00747E06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47E06">
        <w:rPr>
          <w:rFonts w:cstheme="minorHAnsi"/>
          <w:sz w:val="20"/>
          <w:szCs w:val="20"/>
        </w:rPr>
        <w:t>Le attività dello sportello di Ascolto saranno come di seguito organizzate:</w:t>
      </w:r>
    </w:p>
    <w:p w14:paraId="58AB387E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47E06">
        <w:rPr>
          <w:rFonts w:cstheme="minorHAnsi"/>
          <w:sz w:val="20"/>
          <w:szCs w:val="20"/>
        </w:rPr>
        <w:t xml:space="preserve">A. tipologia d'intervento: </w:t>
      </w:r>
      <w:r w:rsidR="00B60676">
        <w:rPr>
          <w:rFonts w:cstheme="minorHAnsi"/>
          <w:sz w:val="20"/>
          <w:szCs w:val="20"/>
        </w:rPr>
        <w:t xml:space="preserve">consulenza psicologica a minori; screening </w:t>
      </w:r>
      <w:r w:rsidRPr="00747E06">
        <w:rPr>
          <w:rFonts w:cstheme="minorHAnsi"/>
          <w:sz w:val="20"/>
          <w:szCs w:val="20"/>
        </w:rPr>
        <w:t>dei disturbi dell’apprendimento e dell’età evolutiva attraverso somministrazione di test;</w:t>
      </w:r>
    </w:p>
    <w:p w14:paraId="3BA32585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47E06">
        <w:rPr>
          <w:rFonts w:cstheme="minorHAnsi"/>
          <w:sz w:val="20"/>
          <w:szCs w:val="20"/>
        </w:rPr>
        <w:t>B. modalità organizzative: saranno concordate di volta in volta mediante appuntamento da fissare con lo psicologo;</w:t>
      </w:r>
    </w:p>
    <w:p w14:paraId="7CE340CB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47E06">
        <w:rPr>
          <w:rFonts w:cstheme="minorHAnsi"/>
          <w:sz w:val="20"/>
          <w:szCs w:val="20"/>
        </w:rPr>
        <w:t>C. scopi: supportare gli alu</w:t>
      </w:r>
      <w:r w:rsidR="00B60676">
        <w:rPr>
          <w:rFonts w:cstheme="minorHAnsi"/>
          <w:sz w:val="20"/>
          <w:szCs w:val="20"/>
        </w:rPr>
        <w:t>nni, gli insegnanti</w:t>
      </w:r>
    </w:p>
    <w:p w14:paraId="3539B803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47E06">
        <w:rPr>
          <w:rFonts w:cstheme="minorHAnsi"/>
          <w:sz w:val="20"/>
          <w:szCs w:val="20"/>
        </w:rPr>
        <w:t>D. limiti: le attività hanno il solo fine di consulenza e non configurano prestazioni terapeutiche;</w:t>
      </w:r>
    </w:p>
    <w:p w14:paraId="17A48E11" w14:textId="3C088839" w:rsidR="0085697F" w:rsidRPr="00747E06" w:rsidRDefault="00A410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 dottoressa</w:t>
      </w:r>
      <w:r w:rsidR="0085697F" w:rsidRPr="00747E06">
        <w:rPr>
          <w:rFonts w:cstheme="minorHAnsi"/>
          <w:sz w:val="20"/>
          <w:szCs w:val="20"/>
        </w:rPr>
        <w:t xml:space="preserve">, nello svolgimento </w:t>
      </w:r>
      <w:r>
        <w:rPr>
          <w:rFonts w:cstheme="minorHAnsi"/>
          <w:sz w:val="20"/>
          <w:szCs w:val="20"/>
        </w:rPr>
        <w:t>delle proprie funzioni, è tenuta</w:t>
      </w:r>
      <w:r w:rsidR="0085697F" w:rsidRPr="00747E06">
        <w:rPr>
          <w:rFonts w:cstheme="minorHAnsi"/>
          <w:sz w:val="20"/>
          <w:szCs w:val="20"/>
        </w:rPr>
        <w:t xml:space="preserve"> all’osservanz</w:t>
      </w:r>
      <w:r w:rsidR="00747E06" w:rsidRPr="00747E06">
        <w:rPr>
          <w:rFonts w:cstheme="minorHAnsi"/>
          <w:sz w:val="20"/>
          <w:szCs w:val="20"/>
        </w:rPr>
        <w:t xml:space="preserve">a del Codice Deontologico degli </w:t>
      </w:r>
      <w:r w:rsidR="0085697F" w:rsidRPr="00747E06">
        <w:rPr>
          <w:rFonts w:cstheme="minorHAnsi"/>
          <w:sz w:val="20"/>
          <w:szCs w:val="20"/>
        </w:rPr>
        <w:t>Psicologi Italiani reperibile on line sul sito dell’Ordine al seguente indirizzo www.ordinepsicologilazio.it.</w:t>
      </w:r>
    </w:p>
    <w:p w14:paraId="1EEADFFF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47E06">
        <w:rPr>
          <w:rFonts w:cstheme="minorHAnsi"/>
          <w:sz w:val="20"/>
          <w:szCs w:val="20"/>
        </w:rPr>
        <w:t>I dati personali e sensibili della persona che si rivolgerà allo Sportello di Ascolto, comunque coperti dal segreto</w:t>
      </w:r>
    </w:p>
    <w:p w14:paraId="339FFE7F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747E06">
        <w:rPr>
          <w:rFonts w:cstheme="minorHAnsi"/>
          <w:sz w:val="20"/>
          <w:szCs w:val="20"/>
        </w:rPr>
        <w:t>professionale</w:t>
      </w:r>
      <w:proofErr w:type="gramEnd"/>
      <w:r w:rsidRPr="00747E06">
        <w:rPr>
          <w:rFonts w:cstheme="minorHAnsi"/>
          <w:sz w:val="20"/>
          <w:szCs w:val="20"/>
        </w:rPr>
        <w:t>, saranno utilizzati esclusivamente per le esigenze del trattamento, in conformità con quanto previsto</w:t>
      </w:r>
    </w:p>
    <w:p w14:paraId="1BF32535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747E06">
        <w:rPr>
          <w:rFonts w:cstheme="minorHAnsi"/>
          <w:sz w:val="20"/>
          <w:szCs w:val="20"/>
        </w:rPr>
        <w:t>dalla</w:t>
      </w:r>
      <w:proofErr w:type="gramEnd"/>
      <w:r w:rsidRPr="00747E06">
        <w:rPr>
          <w:rFonts w:cstheme="minorHAnsi"/>
          <w:sz w:val="20"/>
          <w:szCs w:val="20"/>
        </w:rPr>
        <w:t xml:space="preserve"> normativa vigente (Regolamento Europeo n. 679/2016) e dal Codice Deontologico degli Psicologi Italiani.</w:t>
      </w:r>
    </w:p>
    <w:p w14:paraId="59E71847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47E06">
        <w:rPr>
          <w:rFonts w:cstheme="minorHAnsi"/>
          <w:sz w:val="20"/>
          <w:szCs w:val="20"/>
        </w:rPr>
        <w:t>Si invita la persona interessata a leggere con attenzione il contenuto del presente modulo prima di sottoscriverlo.</w:t>
      </w:r>
    </w:p>
    <w:p w14:paraId="119B3436" w14:textId="77777777" w:rsidR="00747E06" w:rsidRDefault="00747E06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2EBBFC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47E06">
        <w:rPr>
          <w:rFonts w:cstheme="minorHAnsi"/>
          <w:sz w:val="20"/>
          <w:szCs w:val="20"/>
        </w:rPr>
        <w:t>La Sig.ra ...........................................................................madre del minorenne..............................................................</w:t>
      </w:r>
    </w:p>
    <w:p w14:paraId="3DEE6726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747E06">
        <w:rPr>
          <w:rFonts w:cstheme="minorHAnsi"/>
          <w:sz w:val="20"/>
          <w:szCs w:val="20"/>
        </w:rPr>
        <w:t>nata</w:t>
      </w:r>
      <w:proofErr w:type="gramEnd"/>
      <w:r w:rsidRPr="00747E06">
        <w:rPr>
          <w:rFonts w:cstheme="minorHAnsi"/>
          <w:sz w:val="20"/>
          <w:szCs w:val="20"/>
        </w:rPr>
        <w:t xml:space="preserve"> a ....................................................... </w:t>
      </w:r>
      <w:proofErr w:type="gramStart"/>
      <w:r w:rsidRPr="00747E06">
        <w:rPr>
          <w:rFonts w:cstheme="minorHAnsi"/>
          <w:sz w:val="20"/>
          <w:szCs w:val="20"/>
        </w:rPr>
        <w:t>il</w:t>
      </w:r>
      <w:proofErr w:type="gramEnd"/>
      <w:r w:rsidRPr="00747E06">
        <w:rPr>
          <w:rFonts w:cstheme="minorHAnsi"/>
          <w:sz w:val="20"/>
          <w:szCs w:val="20"/>
        </w:rPr>
        <w:t xml:space="preserve">____/___/______ e residente a ....... ............................................... </w:t>
      </w:r>
      <w:proofErr w:type="gramStart"/>
      <w:r w:rsidRPr="00747E06">
        <w:rPr>
          <w:rFonts w:cstheme="minorHAnsi"/>
          <w:sz w:val="20"/>
          <w:szCs w:val="20"/>
        </w:rPr>
        <w:t>in</w:t>
      </w:r>
      <w:proofErr w:type="gramEnd"/>
    </w:p>
    <w:p w14:paraId="7DF7E3E8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747E06">
        <w:rPr>
          <w:rFonts w:cstheme="minorHAnsi"/>
          <w:sz w:val="20"/>
          <w:szCs w:val="20"/>
        </w:rPr>
        <w:t>via</w:t>
      </w:r>
      <w:proofErr w:type="gramEnd"/>
      <w:r w:rsidRPr="00747E06">
        <w:rPr>
          <w:rFonts w:cstheme="minorHAnsi"/>
          <w:sz w:val="20"/>
          <w:szCs w:val="20"/>
        </w:rPr>
        <w:t>/piazza.......................................................... dichiara di aver compreso quanto illustrato dal professionista e qui</w:t>
      </w:r>
    </w:p>
    <w:p w14:paraId="29EF49F2" w14:textId="77777777" w:rsidR="0085697F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747E06">
        <w:rPr>
          <w:rFonts w:cstheme="minorHAnsi"/>
          <w:sz w:val="20"/>
          <w:szCs w:val="20"/>
        </w:rPr>
        <w:t>sopra</w:t>
      </w:r>
      <w:proofErr w:type="gramEnd"/>
      <w:r w:rsidRPr="00747E06">
        <w:rPr>
          <w:rFonts w:cstheme="minorHAnsi"/>
          <w:sz w:val="20"/>
          <w:szCs w:val="20"/>
        </w:rPr>
        <w:t xml:space="preserve"> riportato e decide con piena consapevolezza di:</w:t>
      </w:r>
    </w:p>
    <w:p w14:paraId="5BF49CC2" w14:textId="77777777" w:rsidR="00B60676" w:rsidRPr="00747E06" w:rsidRDefault="00B60676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2EA221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47E06">
        <w:rPr>
          <w:rFonts w:ascii="Cambria Math" w:hAnsi="Cambria Math" w:cs="Cambria Math"/>
          <w:sz w:val="20"/>
          <w:szCs w:val="20"/>
        </w:rPr>
        <w:t>⎕</w:t>
      </w:r>
      <w:r w:rsidRPr="00747E06">
        <w:rPr>
          <w:rFonts w:cstheme="minorHAnsi"/>
          <w:sz w:val="20"/>
          <w:szCs w:val="20"/>
        </w:rPr>
        <w:t xml:space="preserve"> prestare</w:t>
      </w:r>
    </w:p>
    <w:p w14:paraId="620EBC27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47E06">
        <w:rPr>
          <w:rFonts w:ascii="Cambria Math" w:hAnsi="Cambria Math" w:cs="Cambria Math"/>
          <w:sz w:val="20"/>
          <w:szCs w:val="20"/>
        </w:rPr>
        <w:t>⎕</w:t>
      </w:r>
      <w:r w:rsidRPr="00747E06">
        <w:rPr>
          <w:rFonts w:cstheme="minorHAnsi"/>
          <w:sz w:val="20"/>
          <w:szCs w:val="20"/>
        </w:rPr>
        <w:t xml:space="preserve"> non prestare</w:t>
      </w:r>
    </w:p>
    <w:p w14:paraId="6A552125" w14:textId="77777777" w:rsidR="00B60676" w:rsidRDefault="00B60676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695752B" w14:textId="34C39061" w:rsidR="0085697F" w:rsidRPr="00747E06" w:rsidRDefault="0085697F" w:rsidP="00A730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747E06">
        <w:rPr>
          <w:rFonts w:cstheme="minorHAnsi"/>
          <w:sz w:val="20"/>
          <w:szCs w:val="20"/>
        </w:rPr>
        <w:t>il</w:t>
      </w:r>
      <w:proofErr w:type="gramEnd"/>
      <w:r w:rsidRPr="00747E06">
        <w:rPr>
          <w:rFonts w:cstheme="minorHAnsi"/>
          <w:sz w:val="20"/>
          <w:szCs w:val="20"/>
        </w:rPr>
        <w:t xml:space="preserve"> proprio consenso affinché il figlio possa accedere alle prestazioni professionali rese dal</w:t>
      </w:r>
      <w:r w:rsidR="00A73044">
        <w:rPr>
          <w:rFonts w:cstheme="minorHAnsi"/>
          <w:sz w:val="20"/>
          <w:szCs w:val="20"/>
        </w:rPr>
        <w:t>la</w:t>
      </w:r>
      <w:r w:rsidRPr="00747E06">
        <w:rPr>
          <w:rFonts w:cstheme="minorHAnsi"/>
          <w:sz w:val="20"/>
          <w:szCs w:val="20"/>
        </w:rPr>
        <w:t xml:space="preserve"> dott.</w:t>
      </w:r>
      <w:r w:rsidR="00A73044">
        <w:rPr>
          <w:rFonts w:cstheme="minorHAnsi"/>
          <w:sz w:val="20"/>
          <w:szCs w:val="20"/>
        </w:rPr>
        <w:t>ssa</w:t>
      </w:r>
      <w:r w:rsidRPr="00747E06">
        <w:rPr>
          <w:rFonts w:cstheme="minorHAnsi"/>
          <w:sz w:val="20"/>
          <w:szCs w:val="20"/>
        </w:rPr>
        <w:t xml:space="preserve"> </w:t>
      </w:r>
      <w:r w:rsidR="00A73044">
        <w:rPr>
          <w:rFonts w:cstheme="minorHAnsi"/>
          <w:sz w:val="20"/>
          <w:szCs w:val="20"/>
        </w:rPr>
        <w:t>Maria Cristina Mangiapelo</w:t>
      </w:r>
      <w:r w:rsidR="00A73044" w:rsidRPr="00747E06">
        <w:rPr>
          <w:rFonts w:cstheme="minorHAnsi"/>
          <w:sz w:val="20"/>
          <w:szCs w:val="20"/>
        </w:rPr>
        <w:t xml:space="preserve"> </w:t>
      </w:r>
      <w:r w:rsidRPr="00747E06">
        <w:rPr>
          <w:rFonts w:cstheme="minorHAnsi"/>
          <w:sz w:val="20"/>
          <w:szCs w:val="20"/>
        </w:rPr>
        <w:t>presso lo Sportello di ascolto.</w:t>
      </w:r>
    </w:p>
    <w:p w14:paraId="3BD3664C" w14:textId="77777777" w:rsidR="00233175" w:rsidRDefault="00233175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EBCB0BC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47E06">
        <w:rPr>
          <w:rFonts w:cstheme="minorHAnsi"/>
          <w:sz w:val="20"/>
          <w:szCs w:val="20"/>
        </w:rPr>
        <w:t>Luogo e data Firma della madre</w:t>
      </w:r>
    </w:p>
    <w:p w14:paraId="37D50C64" w14:textId="77777777" w:rsidR="00B60676" w:rsidRDefault="00B60676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4927FB" w14:textId="77777777" w:rsidR="0085697F" w:rsidRPr="00747E06" w:rsidRDefault="00B60676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 S</w:t>
      </w:r>
      <w:r w:rsidR="0085697F" w:rsidRPr="00747E06">
        <w:rPr>
          <w:rFonts w:cstheme="minorHAnsi"/>
          <w:sz w:val="20"/>
          <w:szCs w:val="20"/>
        </w:rPr>
        <w:t xml:space="preserve">ig. ................................................................................... </w:t>
      </w:r>
      <w:proofErr w:type="gramStart"/>
      <w:r w:rsidR="0085697F" w:rsidRPr="00747E06">
        <w:rPr>
          <w:rFonts w:cstheme="minorHAnsi"/>
          <w:sz w:val="20"/>
          <w:szCs w:val="20"/>
        </w:rPr>
        <w:t>padre</w:t>
      </w:r>
      <w:proofErr w:type="gramEnd"/>
      <w:r w:rsidR="0085697F" w:rsidRPr="00747E06">
        <w:rPr>
          <w:rFonts w:cstheme="minorHAnsi"/>
          <w:sz w:val="20"/>
          <w:szCs w:val="20"/>
        </w:rPr>
        <w:t xml:space="preserve"> del minorenne.............. .............</w:t>
      </w:r>
      <w:r>
        <w:rPr>
          <w:rFonts w:cstheme="minorHAnsi"/>
          <w:sz w:val="20"/>
          <w:szCs w:val="20"/>
        </w:rPr>
        <w:t xml:space="preserve">........................... </w:t>
      </w:r>
      <w:proofErr w:type="gramStart"/>
      <w:r>
        <w:rPr>
          <w:rFonts w:cstheme="minorHAnsi"/>
          <w:sz w:val="20"/>
          <w:szCs w:val="20"/>
        </w:rPr>
        <w:t>nato</w:t>
      </w:r>
      <w:proofErr w:type="gramEnd"/>
    </w:p>
    <w:p w14:paraId="288F7EE2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747E06">
        <w:rPr>
          <w:rFonts w:cstheme="minorHAnsi"/>
          <w:sz w:val="20"/>
          <w:szCs w:val="20"/>
        </w:rPr>
        <w:t>a</w:t>
      </w:r>
      <w:proofErr w:type="gramEnd"/>
      <w:r w:rsidRPr="00747E06">
        <w:rPr>
          <w:rFonts w:cstheme="minorHAnsi"/>
          <w:sz w:val="20"/>
          <w:szCs w:val="20"/>
        </w:rPr>
        <w:t xml:space="preserve"> .............................................. </w:t>
      </w:r>
      <w:proofErr w:type="gramStart"/>
      <w:r w:rsidRPr="00747E06">
        <w:rPr>
          <w:rFonts w:cstheme="minorHAnsi"/>
          <w:sz w:val="20"/>
          <w:szCs w:val="20"/>
        </w:rPr>
        <w:t>il</w:t>
      </w:r>
      <w:proofErr w:type="gramEnd"/>
      <w:r w:rsidRPr="00747E06">
        <w:rPr>
          <w:rFonts w:cstheme="minorHAnsi"/>
          <w:sz w:val="20"/>
          <w:szCs w:val="20"/>
        </w:rPr>
        <w:t>____/___/______ e residente a ...............................................................in via/piazza</w:t>
      </w:r>
    </w:p>
    <w:p w14:paraId="24036E82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47E06">
        <w:rPr>
          <w:rFonts w:cstheme="minorHAnsi"/>
          <w:sz w:val="20"/>
          <w:szCs w:val="20"/>
        </w:rPr>
        <w:t>............................................... dichiara di aver compreso quanto illustrato dal professionista e qui sopra riportato e</w:t>
      </w:r>
    </w:p>
    <w:p w14:paraId="32B349DE" w14:textId="77777777" w:rsidR="0085697F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747E06">
        <w:rPr>
          <w:rFonts w:cstheme="minorHAnsi"/>
          <w:sz w:val="20"/>
          <w:szCs w:val="20"/>
        </w:rPr>
        <w:t>decide</w:t>
      </w:r>
      <w:proofErr w:type="gramEnd"/>
      <w:r w:rsidRPr="00747E06">
        <w:rPr>
          <w:rFonts w:cstheme="minorHAnsi"/>
          <w:sz w:val="20"/>
          <w:szCs w:val="20"/>
        </w:rPr>
        <w:t xml:space="preserve"> con piena consapevolezza di:</w:t>
      </w:r>
    </w:p>
    <w:p w14:paraId="23259EEB" w14:textId="77777777" w:rsidR="00747E06" w:rsidRPr="00747E06" w:rsidRDefault="00747E06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4E6BF8" w14:textId="77777777" w:rsidR="0085697F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47E06">
        <w:rPr>
          <w:rFonts w:ascii="Cambria Math" w:hAnsi="Cambria Math" w:cs="Cambria Math"/>
          <w:sz w:val="20"/>
          <w:szCs w:val="20"/>
        </w:rPr>
        <w:t>⎕</w:t>
      </w:r>
      <w:r w:rsidRPr="00747E06">
        <w:rPr>
          <w:rFonts w:cstheme="minorHAnsi"/>
          <w:sz w:val="20"/>
          <w:szCs w:val="20"/>
        </w:rPr>
        <w:t xml:space="preserve"> prestare</w:t>
      </w:r>
    </w:p>
    <w:p w14:paraId="5C90F7B0" w14:textId="77777777" w:rsidR="00747E06" w:rsidRPr="00747E06" w:rsidRDefault="00747E06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7AF8AC" w14:textId="77777777" w:rsidR="0085697F" w:rsidRPr="00747E06" w:rsidRDefault="0085697F" w:rsidP="00747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47E06">
        <w:rPr>
          <w:rFonts w:ascii="Cambria Math" w:hAnsi="Cambria Math" w:cs="Cambria Math"/>
          <w:sz w:val="20"/>
          <w:szCs w:val="20"/>
        </w:rPr>
        <w:t>⎕</w:t>
      </w:r>
      <w:r w:rsidRPr="00747E06">
        <w:rPr>
          <w:rFonts w:cstheme="minorHAnsi"/>
          <w:sz w:val="20"/>
          <w:szCs w:val="20"/>
        </w:rPr>
        <w:t>non prestare</w:t>
      </w:r>
    </w:p>
    <w:p w14:paraId="26DC2A70" w14:textId="1A0408EC" w:rsidR="0085697F" w:rsidRPr="00747E06" w:rsidRDefault="0085697F" w:rsidP="007563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747E06">
        <w:rPr>
          <w:rFonts w:cstheme="minorHAnsi"/>
          <w:sz w:val="20"/>
          <w:szCs w:val="20"/>
        </w:rPr>
        <w:t>il</w:t>
      </w:r>
      <w:proofErr w:type="gramEnd"/>
      <w:r w:rsidRPr="00747E06">
        <w:rPr>
          <w:rFonts w:cstheme="minorHAnsi"/>
          <w:sz w:val="20"/>
          <w:szCs w:val="20"/>
        </w:rPr>
        <w:t xml:space="preserve"> proprio consenso affinché il figlio possa accedere alle prestazioni professionali rese </w:t>
      </w:r>
      <w:r w:rsidRPr="0075639B">
        <w:rPr>
          <w:rFonts w:cstheme="minorHAnsi"/>
          <w:sz w:val="20"/>
          <w:szCs w:val="20"/>
        </w:rPr>
        <w:t>dal</w:t>
      </w:r>
      <w:r w:rsidR="0075639B" w:rsidRPr="0075639B">
        <w:rPr>
          <w:rFonts w:cstheme="minorHAnsi"/>
          <w:sz w:val="20"/>
          <w:szCs w:val="20"/>
        </w:rPr>
        <w:t>la</w:t>
      </w:r>
      <w:r w:rsidRPr="0075639B">
        <w:rPr>
          <w:rFonts w:cstheme="minorHAnsi"/>
          <w:sz w:val="20"/>
          <w:szCs w:val="20"/>
        </w:rPr>
        <w:t xml:space="preserve"> dott.</w:t>
      </w:r>
      <w:r w:rsidR="0075639B" w:rsidRPr="0075639B">
        <w:rPr>
          <w:rFonts w:cstheme="minorHAnsi"/>
          <w:sz w:val="20"/>
          <w:szCs w:val="20"/>
        </w:rPr>
        <w:t>ssa</w:t>
      </w:r>
      <w:r w:rsidRPr="0075639B">
        <w:rPr>
          <w:rFonts w:cstheme="minorHAnsi"/>
          <w:sz w:val="20"/>
          <w:szCs w:val="20"/>
        </w:rPr>
        <w:t xml:space="preserve"> </w:t>
      </w:r>
      <w:r w:rsidR="0075639B">
        <w:rPr>
          <w:rFonts w:cstheme="minorHAnsi"/>
          <w:sz w:val="20"/>
          <w:szCs w:val="20"/>
        </w:rPr>
        <w:t>Maria</w:t>
      </w:r>
      <w:r w:rsidR="00380189">
        <w:rPr>
          <w:rFonts w:cstheme="minorHAnsi"/>
          <w:sz w:val="20"/>
          <w:szCs w:val="20"/>
        </w:rPr>
        <w:t xml:space="preserve"> C</w:t>
      </w:r>
      <w:r w:rsidR="0075639B">
        <w:rPr>
          <w:rFonts w:cstheme="minorHAnsi"/>
          <w:sz w:val="20"/>
          <w:szCs w:val="20"/>
        </w:rPr>
        <w:t>ristina Mangiapelo</w:t>
      </w:r>
      <w:r w:rsidRPr="00747E06">
        <w:rPr>
          <w:rFonts w:cstheme="minorHAnsi"/>
          <w:sz w:val="20"/>
          <w:szCs w:val="20"/>
        </w:rPr>
        <w:t xml:space="preserve"> presso lo Sportello di ascolto.</w:t>
      </w:r>
    </w:p>
    <w:p w14:paraId="38085843" w14:textId="77777777" w:rsidR="00233175" w:rsidRDefault="00233175" w:rsidP="00747E06">
      <w:pPr>
        <w:jc w:val="both"/>
        <w:rPr>
          <w:rFonts w:cstheme="minorHAnsi"/>
          <w:sz w:val="20"/>
          <w:szCs w:val="20"/>
        </w:rPr>
      </w:pPr>
    </w:p>
    <w:p w14:paraId="6754C607" w14:textId="77777777" w:rsidR="00081225" w:rsidRPr="00747E06" w:rsidRDefault="0085697F" w:rsidP="00747E06">
      <w:pPr>
        <w:jc w:val="both"/>
        <w:rPr>
          <w:rFonts w:cstheme="minorHAnsi"/>
        </w:rPr>
      </w:pPr>
      <w:r w:rsidRPr="00747E06">
        <w:rPr>
          <w:rFonts w:cstheme="minorHAnsi"/>
          <w:sz w:val="20"/>
          <w:szCs w:val="20"/>
        </w:rPr>
        <w:t>Luogo e data Firma del padre</w:t>
      </w:r>
    </w:p>
    <w:sectPr w:rsidR="00081225" w:rsidRPr="00747E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7F"/>
    <w:rsid w:val="00081225"/>
    <w:rsid w:val="000A12C4"/>
    <w:rsid w:val="00233175"/>
    <w:rsid w:val="00380189"/>
    <w:rsid w:val="006C296B"/>
    <w:rsid w:val="00747E06"/>
    <w:rsid w:val="0075639B"/>
    <w:rsid w:val="0085697F"/>
    <w:rsid w:val="00983DB1"/>
    <w:rsid w:val="00A4107F"/>
    <w:rsid w:val="00A436B0"/>
    <w:rsid w:val="00A73044"/>
    <w:rsid w:val="00B6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A7B7"/>
  <w15:docId w15:val="{230F09F3-06F9-4BB3-B043-C85D6C9B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018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8018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17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33175"/>
    <w:pPr>
      <w:widowControl w:val="0"/>
      <w:tabs>
        <w:tab w:val="center" w:pos="7143"/>
        <w:tab w:val="right" w:pos="14287"/>
      </w:tabs>
      <w:spacing w:after="0" w:line="240" w:lineRule="auto"/>
    </w:pPr>
    <w:rPr>
      <w:rFonts w:ascii="Verdana" w:eastAsia="Verdana" w:hAnsi="Verdana" w:cs="Verdan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175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y002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albanocecchin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lbanocecchina.gov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rmic8ay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cp:lastPrinted>2024-02-05T11:21:00Z</cp:lastPrinted>
  <dcterms:created xsi:type="dcterms:W3CDTF">2024-10-08T10:31:00Z</dcterms:created>
  <dcterms:modified xsi:type="dcterms:W3CDTF">2024-10-08T10:31:00Z</dcterms:modified>
</cp:coreProperties>
</file>